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661" w:tblpY="-779"/>
        <w:tblW w:w="10861" w:type="dxa"/>
        <w:tblLook w:val="04A0" w:firstRow="1" w:lastRow="0" w:firstColumn="1" w:lastColumn="0" w:noHBand="0" w:noVBand="1"/>
      </w:tblPr>
      <w:tblGrid>
        <w:gridCol w:w="2715"/>
        <w:gridCol w:w="4109"/>
        <w:gridCol w:w="4037"/>
      </w:tblGrid>
      <w:tr w:rsidR="00A14B62" w14:paraId="5AE8C5AA" w14:textId="77777777" w:rsidTr="00A14B62">
        <w:trPr>
          <w:trHeight w:val="544"/>
        </w:trPr>
        <w:tc>
          <w:tcPr>
            <w:tcW w:w="10861" w:type="dxa"/>
            <w:gridSpan w:val="3"/>
            <w:shd w:val="clear" w:color="auto" w:fill="D5DCE4" w:themeFill="text2" w:themeFillTint="33"/>
          </w:tcPr>
          <w:p w14:paraId="039A8B90" w14:textId="77777777" w:rsidR="00A14B62" w:rsidRPr="00E731CC" w:rsidRDefault="00A14B62" w:rsidP="009126D7">
            <w:pPr>
              <w:jc w:val="center"/>
              <w:rPr>
                <w:rFonts w:asciiTheme="minorHAnsi" w:hAnsiTheme="minorHAnsi" w:cstheme="minorHAnsi"/>
                <w:b/>
                <w:bCs/>
                <w:sz w:val="24"/>
                <w:szCs w:val="24"/>
              </w:rPr>
            </w:pPr>
            <w:r w:rsidRPr="00E731CC">
              <w:rPr>
                <w:rFonts w:asciiTheme="minorHAnsi" w:hAnsiTheme="minorHAnsi" w:cstheme="minorHAnsi"/>
                <w:b/>
                <w:bCs/>
                <w:sz w:val="24"/>
                <w:szCs w:val="24"/>
              </w:rPr>
              <w:t>Catton Grove Primary School - History</w:t>
            </w:r>
          </w:p>
        </w:tc>
      </w:tr>
      <w:tr w:rsidR="00A14B62" w14:paraId="4B2D4114" w14:textId="77777777" w:rsidTr="00A14B62">
        <w:trPr>
          <w:trHeight w:val="544"/>
        </w:trPr>
        <w:tc>
          <w:tcPr>
            <w:tcW w:w="2715" w:type="dxa"/>
            <w:shd w:val="clear" w:color="auto" w:fill="FFF2CC" w:themeFill="accent4" w:themeFillTint="33"/>
          </w:tcPr>
          <w:p w14:paraId="2EF3E6FF" w14:textId="6DCEE57B" w:rsidR="00A14B62" w:rsidRPr="00E731CC" w:rsidRDefault="00A14B62" w:rsidP="00A14B62">
            <w:pPr>
              <w:rPr>
                <w:rFonts w:asciiTheme="minorHAnsi" w:hAnsiTheme="minorHAnsi" w:cstheme="minorHAnsi"/>
                <w:b/>
                <w:bCs/>
                <w:sz w:val="24"/>
                <w:szCs w:val="24"/>
              </w:rPr>
            </w:pPr>
            <w:r w:rsidRPr="00E731CC">
              <w:rPr>
                <w:rFonts w:asciiTheme="minorHAnsi" w:hAnsiTheme="minorHAnsi" w:cstheme="minorHAnsi"/>
                <w:b/>
                <w:bCs/>
                <w:sz w:val="24"/>
                <w:szCs w:val="24"/>
              </w:rPr>
              <w:t>Year</w:t>
            </w:r>
            <w:r w:rsidR="00E731CC" w:rsidRPr="00E731CC">
              <w:rPr>
                <w:rFonts w:asciiTheme="minorHAnsi" w:hAnsiTheme="minorHAnsi" w:cstheme="minorHAnsi"/>
                <w:b/>
                <w:bCs/>
                <w:sz w:val="24"/>
                <w:szCs w:val="24"/>
              </w:rPr>
              <w:t>:</w:t>
            </w:r>
            <w:r w:rsidR="003070D4">
              <w:rPr>
                <w:rFonts w:asciiTheme="minorHAnsi" w:hAnsiTheme="minorHAnsi" w:cstheme="minorHAnsi"/>
                <w:b/>
                <w:bCs/>
                <w:sz w:val="24"/>
                <w:szCs w:val="24"/>
              </w:rPr>
              <w:t xml:space="preserve"> 6</w:t>
            </w:r>
          </w:p>
        </w:tc>
        <w:tc>
          <w:tcPr>
            <w:tcW w:w="4109" w:type="dxa"/>
            <w:shd w:val="clear" w:color="auto" w:fill="FFF2CC" w:themeFill="accent4" w:themeFillTint="33"/>
          </w:tcPr>
          <w:p w14:paraId="5DF18F1D" w14:textId="54FC122B" w:rsidR="00A14B62" w:rsidRPr="00E731CC" w:rsidRDefault="00A14B62" w:rsidP="00A14B62">
            <w:pPr>
              <w:rPr>
                <w:rFonts w:asciiTheme="minorHAnsi" w:hAnsiTheme="minorHAnsi" w:cstheme="minorHAnsi"/>
                <w:b/>
                <w:bCs/>
                <w:sz w:val="24"/>
                <w:szCs w:val="24"/>
              </w:rPr>
            </w:pPr>
            <w:r w:rsidRPr="00E731CC">
              <w:rPr>
                <w:rFonts w:asciiTheme="minorHAnsi" w:hAnsiTheme="minorHAnsi" w:cstheme="minorHAnsi"/>
                <w:b/>
                <w:bCs/>
                <w:sz w:val="24"/>
                <w:szCs w:val="24"/>
              </w:rPr>
              <w:t xml:space="preserve">Topic: </w:t>
            </w:r>
            <w:r w:rsidR="003070D4">
              <w:rPr>
                <w:rFonts w:asciiTheme="minorHAnsi" w:hAnsiTheme="minorHAnsi" w:cstheme="minorHAnsi"/>
                <w:b/>
                <w:bCs/>
                <w:sz w:val="24"/>
                <w:szCs w:val="24"/>
              </w:rPr>
              <w:t>The Vikings</w:t>
            </w:r>
          </w:p>
        </w:tc>
        <w:tc>
          <w:tcPr>
            <w:tcW w:w="4037" w:type="dxa"/>
            <w:shd w:val="clear" w:color="auto" w:fill="FFF2CC" w:themeFill="accent4" w:themeFillTint="33"/>
          </w:tcPr>
          <w:p w14:paraId="170C3A82" w14:textId="08893CDB" w:rsidR="00A14B62" w:rsidRPr="00E731CC" w:rsidRDefault="00C675FE" w:rsidP="00A14B62">
            <w:pPr>
              <w:rPr>
                <w:rFonts w:asciiTheme="minorHAnsi" w:hAnsiTheme="minorHAnsi" w:cstheme="minorHAnsi"/>
                <w:b/>
                <w:bCs/>
              </w:rPr>
            </w:pPr>
            <w:r w:rsidRPr="00E731CC">
              <w:rPr>
                <w:rFonts w:asciiTheme="minorHAnsi" w:hAnsiTheme="minorHAnsi" w:cstheme="minorHAnsi"/>
                <w:b/>
                <w:bCs/>
              </w:rPr>
              <w:t>Key concepts</w:t>
            </w:r>
            <w:r w:rsidR="00A14B62" w:rsidRPr="00E731CC">
              <w:rPr>
                <w:rFonts w:asciiTheme="minorHAnsi" w:hAnsiTheme="minorHAnsi" w:cstheme="minorHAnsi"/>
                <w:b/>
                <w:bCs/>
              </w:rPr>
              <w:t>:</w:t>
            </w:r>
            <w:r w:rsidRPr="00E731CC">
              <w:rPr>
                <w:rFonts w:asciiTheme="minorHAnsi" w:hAnsiTheme="minorHAnsi" w:cstheme="minorHAnsi"/>
                <w:b/>
                <w:bCs/>
              </w:rPr>
              <w:t xml:space="preserve"> </w:t>
            </w:r>
            <w:r w:rsidR="003070D4">
              <w:rPr>
                <w:rFonts w:asciiTheme="minorHAnsi" w:hAnsiTheme="minorHAnsi" w:cstheme="minorHAnsi"/>
                <w:b/>
                <w:bCs/>
              </w:rPr>
              <w:t>Chronology, Invasion</w:t>
            </w:r>
          </w:p>
        </w:tc>
      </w:tr>
    </w:tbl>
    <w:tbl>
      <w:tblPr>
        <w:tblStyle w:val="TableGrid"/>
        <w:tblpPr w:leftFromText="180" w:rightFromText="180" w:vertAnchor="text" w:horzAnchor="page" w:tblpX="646" w:tblpY="587"/>
        <w:tblW w:w="0" w:type="auto"/>
        <w:tblLook w:val="04A0" w:firstRow="1" w:lastRow="0" w:firstColumn="1" w:lastColumn="0" w:noHBand="0" w:noVBand="1"/>
      </w:tblPr>
      <w:tblGrid>
        <w:gridCol w:w="4673"/>
      </w:tblGrid>
      <w:tr w:rsidR="00A14B62" w14:paraId="23F789E8" w14:textId="77777777" w:rsidTr="008445B3">
        <w:trPr>
          <w:trHeight w:val="366"/>
        </w:trPr>
        <w:tc>
          <w:tcPr>
            <w:tcW w:w="4673" w:type="dxa"/>
            <w:shd w:val="clear" w:color="auto" w:fill="BDD6EE" w:themeFill="accent5" w:themeFillTint="66"/>
          </w:tcPr>
          <w:p w14:paraId="6BAE9784" w14:textId="402E2028" w:rsidR="00A14B62" w:rsidRDefault="00A14B62" w:rsidP="00A14B62">
            <w:r>
              <w:t>What I should already know:</w:t>
            </w:r>
          </w:p>
        </w:tc>
      </w:tr>
      <w:tr w:rsidR="00A14B62" w14:paraId="3EE489DE" w14:textId="77777777" w:rsidTr="008445B3">
        <w:trPr>
          <w:trHeight w:val="354"/>
        </w:trPr>
        <w:tc>
          <w:tcPr>
            <w:tcW w:w="4673" w:type="dxa"/>
          </w:tcPr>
          <w:p w14:paraId="717DBECB" w14:textId="4B3013F5" w:rsidR="00A94F3B" w:rsidRPr="00E202DB" w:rsidRDefault="00E202DB" w:rsidP="00516211">
            <w:pPr>
              <w:pStyle w:val="ListParagraph"/>
              <w:numPr>
                <w:ilvl w:val="0"/>
                <w:numId w:val="9"/>
              </w:numPr>
              <w:rPr>
                <w:sz w:val="18"/>
                <w:szCs w:val="16"/>
              </w:rPr>
            </w:pPr>
            <w:r w:rsidRPr="00E202DB">
              <w:rPr>
                <w:sz w:val="18"/>
                <w:szCs w:val="16"/>
              </w:rPr>
              <w:t>The Anglo-Saxons lived in Britain from 450 – 1066 AD.</w:t>
            </w:r>
          </w:p>
          <w:p w14:paraId="0E7A82C9" w14:textId="73851444" w:rsidR="00E202DB" w:rsidRPr="00E202DB" w:rsidRDefault="00E202DB" w:rsidP="00516211">
            <w:pPr>
              <w:pStyle w:val="ListParagraph"/>
              <w:numPr>
                <w:ilvl w:val="0"/>
                <w:numId w:val="9"/>
              </w:numPr>
              <w:rPr>
                <w:sz w:val="18"/>
                <w:szCs w:val="16"/>
              </w:rPr>
            </w:pPr>
            <w:r w:rsidRPr="00E202DB">
              <w:rPr>
                <w:sz w:val="18"/>
                <w:szCs w:val="16"/>
              </w:rPr>
              <w:t>They were farmer warriors who had no king.</w:t>
            </w:r>
          </w:p>
          <w:p w14:paraId="53675CDA" w14:textId="5118ADA0" w:rsidR="00E202DB" w:rsidRPr="00E202DB" w:rsidRDefault="00E202DB" w:rsidP="00516211">
            <w:pPr>
              <w:pStyle w:val="ListParagraph"/>
              <w:numPr>
                <w:ilvl w:val="0"/>
                <w:numId w:val="9"/>
              </w:numPr>
              <w:rPr>
                <w:sz w:val="18"/>
                <w:szCs w:val="16"/>
              </w:rPr>
            </w:pPr>
            <w:r w:rsidRPr="00E202DB">
              <w:rPr>
                <w:sz w:val="18"/>
                <w:szCs w:val="16"/>
              </w:rPr>
              <w:t>The country was split into 7 kingdoms.</w:t>
            </w:r>
          </w:p>
          <w:p w14:paraId="3AC9BF3F" w14:textId="794FF097" w:rsidR="00E202DB" w:rsidRPr="00E202DB" w:rsidRDefault="00E202DB" w:rsidP="00516211">
            <w:pPr>
              <w:pStyle w:val="ListParagraph"/>
              <w:numPr>
                <w:ilvl w:val="0"/>
                <w:numId w:val="9"/>
              </w:numPr>
              <w:rPr>
                <w:sz w:val="18"/>
                <w:szCs w:val="16"/>
              </w:rPr>
            </w:pPr>
            <w:r w:rsidRPr="00E202DB">
              <w:rPr>
                <w:sz w:val="18"/>
                <w:szCs w:val="16"/>
              </w:rPr>
              <w:t>Anglo-Saxons lived in tribes led by one strong warrior.</w:t>
            </w:r>
          </w:p>
          <w:p w14:paraId="33578A25" w14:textId="7A0F0CBA" w:rsidR="00E731CC" w:rsidRPr="00E202DB" w:rsidRDefault="00E202DB" w:rsidP="005D622F">
            <w:pPr>
              <w:pStyle w:val="ListParagraph"/>
              <w:numPr>
                <w:ilvl w:val="0"/>
                <w:numId w:val="9"/>
              </w:numPr>
              <w:rPr>
                <w:sz w:val="18"/>
                <w:szCs w:val="16"/>
              </w:rPr>
            </w:pPr>
            <w:r w:rsidRPr="00E202DB">
              <w:rPr>
                <w:sz w:val="18"/>
                <w:szCs w:val="16"/>
              </w:rPr>
              <w:t>They build their own settlements rather than living in Roman ones.</w:t>
            </w:r>
          </w:p>
          <w:p w14:paraId="6A7252EF" w14:textId="27016B26" w:rsidR="00E731CC" w:rsidRDefault="00E202DB" w:rsidP="00E202DB">
            <w:pPr>
              <w:pStyle w:val="ListParagraph"/>
              <w:numPr>
                <w:ilvl w:val="0"/>
                <w:numId w:val="9"/>
              </w:numPr>
            </w:pPr>
            <w:r w:rsidRPr="00E202DB">
              <w:rPr>
                <w:sz w:val="18"/>
                <w:szCs w:val="16"/>
              </w:rPr>
              <w:t>Many of the place names we use today come from Anglo-Saxon words.</w:t>
            </w:r>
          </w:p>
        </w:tc>
      </w:tr>
    </w:tbl>
    <w:tbl>
      <w:tblPr>
        <w:tblStyle w:val="TableGrid"/>
        <w:tblpPr w:leftFromText="180" w:rightFromText="180" w:vertAnchor="page" w:horzAnchor="page" w:tblpX="5481" w:tblpY="2086"/>
        <w:tblW w:w="0" w:type="auto"/>
        <w:tblLook w:val="04A0" w:firstRow="1" w:lastRow="0" w:firstColumn="1" w:lastColumn="0" w:noHBand="0" w:noVBand="1"/>
      </w:tblPr>
      <w:tblGrid>
        <w:gridCol w:w="2586"/>
      </w:tblGrid>
      <w:tr w:rsidR="008445B3" w14:paraId="29AC33C1" w14:textId="77777777" w:rsidTr="008445B3">
        <w:trPr>
          <w:trHeight w:val="310"/>
        </w:trPr>
        <w:tc>
          <w:tcPr>
            <w:tcW w:w="2346" w:type="dxa"/>
            <w:shd w:val="clear" w:color="auto" w:fill="BDD6EE" w:themeFill="accent5" w:themeFillTint="66"/>
          </w:tcPr>
          <w:p w14:paraId="3A92B811" w14:textId="77777777" w:rsidR="008445B3" w:rsidRDefault="008445B3" w:rsidP="008445B3">
            <w:pPr>
              <w:jc w:val="center"/>
            </w:pPr>
            <w:r>
              <w:t>Diagram</w:t>
            </w:r>
          </w:p>
        </w:tc>
      </w:tr>
      <w:tr w:rsidR="008445B3" w:rsidRPr="00D37CD2" w14:paraId="7DD778A8" w14:textId="77777777" w:rsidTr="00E202DB">
        <w:trPr>
          <w:trHeight w:val="2732"/>
        </w:trPr>
        <w:tc>
          <w:tcPr>
            <w:tcW w:w="2346" w:type="dxa"/>
          </w:tcPr>
          <w:p w14:paraId="33A4C87C" w14:textId="2755039A" w:rsidR="00D37CD2" w:rsidRDefault="00A36703" w:rsidP="00E731CC">
            <w:pPr>
              <w:rPr>
                <w:sz w:val="16"/>
                <w:szCs w:val="16"/>
              </w:rPr>
            </w:pPr>
            <w:r w:rsidRPr="00A36703">
              <w:rPr>
                <w:noProof/>
                <w:sz w:val="16"/>
                <w:szCs w:val="16"/>
              </w:rPr>
              <w:drawing>
                <wp:inline distT="0" distB="0" distL="0" distR="0" wp14:anchorId="0377F98D" wp14:editId="2CAD3817">
                  <wp:extent cx="1495425" cy="10617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95425" cy="1061720"/>
                          </a:xfrm>
                          <a:prstGeom prst="rect">
                            <a:avLst/>
                          </a:prstGeom>
                        </pic:spPr>
                      </pic:pic>
                    </a:graphicData>
                  </a:graphic>
                </wp:inline>
              </w:drawing>
            </w:r>
          </w:p>
          <w:p w14:paraId="7EE3A254" w14:textId="02063B03" w:rsidR="00E731CC" w:rsidRPr="00D37CD2" w:rsidRDefault="00A36703" w:rsidP="00A36703">
            <w:pPr>
              <w:rPr>
                <w:sz w:val="16"/>
                <w:szCs w:val="16"/>
              </w:rPr>
            </w:pPr>
            <w:r>
              <w:rPr>
                <w:sz w:val="16"/>
                <w:szCs w:val="16"/>
              </w:rPr>
              <w:t xml:space="preserve">The Vikings invaded Britain from Norway, Sweden and Denmark in search of farmland, resources and wealth. </w:t>
            </w:r>
          </w:p>
        </w:tc>
      </w:tr>
    </w:tbl>
    <w:tbl>
      <w:tblPr>
        <w:tblStyle w:val="TableGrid"/>
        <w:tblpPr w:leftFromText="180" w:rightFromText="180" w:vertAnchor="page" w:horzAnchor="page" w:tblpX="8165" w:tblpY="2085"/>
        <w:tblW w:w="0" w:type="auto"/>
        <w:tblLook w:val="04A0" w:firstRow="1" w:lastRow="0" w:firstColumn="1" w:lastColumn="0" w:noHBand="0" w:noVBand="1"/>
      </w:tblPr>
      <w:tblGrid>
        <w:gridCol w:w="3303"/>
      </w:tblGrid>
      <w:tr w:rsidR="008445B3" w:rsidRPr="004F3F11" w14:paraId="03DA44DD" w14:textId="77777777" w:rsidTr="00A36703">
        <w:trPr>
          <w:trHeight w:val="309"/>
        </w:trPr>
        <w:tc>
          <w:tcPr>
            <w:tcW w:w="3303" w:type="dxa"/>
            <w:shd w:val="clear" w:color="auto" w:fill="BDD6EE" w:themeFill="accent5" w:themeFillTint="66"/>
          </w:tcPr>
          <w:p w14:paraId="16CAF9B5" w14:textId="2CD2D8AF" w:rsidR="008445B3" w:rsidRPr="004F3F11" w:rsidRDefault="00A94F3B" w:rsidP="00A36703">
            <w:pPr>
              <w:jc w:val="center"/>
              <w:rPr>
                <w:sz w:val="16"/>
                <w:szCs w:val="16"/>
              </w:rPr>
            </w:pPr>
            <w:r w:rsidRPr="00E202DB">
              <w:rPr>
                <w:sz w:val="18"/>
                <w:szCs w:val="16"/>
              </w:rPr>
              <w:t>People</w:t>
            </w:r>
          </w:p>
        </w:tc>
      </w:tr>
      <w:tr w:rsidR="008445B3" w:rsidRPr="004F3F11" w14:paraId="5573CF73" w14:textId="77777777" w:rsidTr="00A36703">
        <w:trPr>
          <w:trHeight w:val="299"/>
        </w:trPr>
        <w:tc>
          <w:tcPr>
            <w:tcW w:w="3303" w:type="dxa"/>
          </w:tcPr>
          <w:p w14:paraId="060AE3CA" w14:textId="18592C35" w:rsidR="00A36703" w:rsidRDefault="00A36703" w:rsidP="00A36703">
            <w:pPr>
              <w:spacing w:line="240" w:lineRule="auto"/>
              <w:rPr>
                <w:sz w:val="16"/>
                <w:szCs w:val="16"/>
                <w:u w:val="single"/>
              </w:rPr>
            </w:pPr>
            <w:r>
              <w:rPr>
                <w:sz w:val="16"/>
                <w:szCs w:val="16"/>
                <w:u w:val="single"/>
              </w:rPr>
              <w:t>King Alfred</w:t>
            </w:r>
            <w:r w:rsidRPr="00516211">
              <w:rPr>
                <w:sz w:val="16"/>
                <w:szCs w:val="16"/>
              </w:rPr>
              <w:t>: (</w:t>
            </w:r>
            <w:r w:rsidR="00516211" w:rsidRPr="00516211">
              <w:rPr>
                <w:sz w:val="16"/>
                <w:szCs w:val="16"/>
              </w:rPr>
              <w:t xml:space="preserve">AD </w:t>
            </w:r>
            <w:r w:rsidRPr="00516211">
              <w:rPr>
                <w:sz w:val="16"/>
                <w:szCs w:val="16"/>
              </w:rPr>
              <w:t>849 – 899) The most famous Anglo-Saxon king who successfully defended his kingdom against the Vikings.</w:t>
            </w:r>
          </w:p>
          <w:p w14:paraId="53D223E0" w14:textId="0221C6F8" w:rsidR="00A36703" w:rsidRDefault="00A36703" w:rsidP="00A36703">
            <w:pPr>
              <w:spacing w:line="240" w:lineRule="auto"/>
              <w:rPr>
                <w:sz w:val="16"/>
                <w:szCs w:val="16"/>
                <w:u w:val="single"/>
              </w:rPr>
            </w:pPr>
            <w:r>
              <w:rPr>
                <w:sz w:val="16"/>
                <w:szCs w:val="16"/>
                <w:u w:val="single"/>
              </w:rPr>
              <w:t>Athelstan</w:t>
            </w:r>
            <w:r w:rsidRPr="00516211">
              <w:rPr>
                <w:sz w:val="16"/>
                <w:szCs w:val="16"/>
              </w:rPr>
              <w:t xml:space="preserve">: </w:t>
            </w:r>
            <w:r w:rsidR="00516211" w:rsidRPr="00516211">
              <w:rPr>
                <w:sz w:val="16"/>
                <w:szCs w:val="16"/>
              </w:rPr>
              <w:t xml:space="preserve">(reigned AD 925 – 939) </w:t>
            </w:r>
            <w:r w:rsidRPr="00516211">
              <w:rPr>
                <w:sz w:val="16"/>
                <w:szCs w:val="16"/>
              </w:rPr>
              <w:t>The first king of ALL England.</w:t>
            </w:r>
          </w:p>
          <w:p w14:paraId="58C94A43" w14:textId="0EE8A882" w:rsidR="00A36703" w:rsidRDefault="00A36703" w:rsidP="00A36703">
            <w:pPr>
              <w:spacing w:line="240" w:lineRule="auto"/>
              <w:rPr>
                <w:sz w:val="16"/>
                <w:szCs w:val="16"/>
                <w:u w:val="single"/>
              </w:rPr>
            </w:pPr>
            <w:r>
              <w:rPr>
                <w:sz w:val="16"/>
                <w:szCs w:val="16"/>
                <w:u w:val="single"/>
              </w:rPr>
              <w:t>King Cnut</w:t>
            </w:r>
            <w:r w:rsidR="00516211" w:rsidRPr="00516211">
              <w:rPr>
                <w:sz w:val="16"/>
                <w:szCs w:val="16"/>
              </w:rPr>
              <w:t>: (reigned in England AD 1016 - 1035) Viking king of England, Denmark, Norway and part of Sweden.</w:t>
            </w:r>
          </w:p>
          <w:p w14:paraId="12437026" w14:textId="3B5645A9" w:rsidR="00E731CC" w:rsidRDefault="00A36703" w:rsidP="00A36703">
            <w:pPr>
              <w:spacing w:line="240" w:lineRule="auto"/>
              <w:rPr>
                <w:sz w:val="16"/>
                <w:szCs w:val="16"/>
              </w:rPr>
            </w:pPr>
            <w:r>
              <w:rPr>
                <w:sz w:val="16"/>
                <w:szCs w:val="16"/>
                <w:u w:val="single"/>
              </w:rPr>
              <w:t>Edward the Confessor</w:t>
            </w:r>
            <w:r w:rsidR="00516211" w:rsidRPr="00516211">
              <w:rPr>
                <w:sz w:val="16"/>
                <w:szCs w:val="16"/>
              </w:rPr>
              <w:t>: (AD 1004 - 1066 ) The penultimate Saxon king of England.</w:t>
            </w:r>
          </w:p>
          <w:p w14:paraId="494E21CF" w14:textId="12318EE4" w:rsidR="00516211" w:rsidRPr="004F3F11" w:rsidRDefault="00516211" w:rsidP="00A36703">
            <w:pPr>
              <w:spacing w:line="240" w:lineRule="auto"/>
              <w:rPr>
                <w:sz w:val="16"/>
                <w:szCs w:val="16"/>
              </w:rPr>
            </w:pPr>
          </w:p>
        </w:tc>
      </w:tr>
    </w:tbl>
    <w:tbl>
      <w:tblPr>
        <w:tblStyle w:val="TableGrid"/>
        <w:tblpPr w:leftFromText="180" w:rightFromText="180" w:vertAnchor="page" w:horzAnchor="page" w:tblpX="511" w:tblpY="5926"/>
        <w:tblW w:w="0" w:type="auto"/>
        <w:tblLook w:val="04A0" w:firstRow="1" w:lastRow="0" w:firstColumn="1" w:lastColumn="0" w:noHBand="0" w:noVBand="1"/>
      </w:tblPr>
      <w:tblGrid>
        <w:gridCol w:w="5524"/>
      </w:tblGrid>
      <w:tr w:rsidR="00A94F3B" w:rsidRPr="005A1DB2" w14:paraId="68F38732" w14:textId="77777777" w:rsidTr="00A94F3B">
        <w:trPr>
          <w:trHeight w:val="416"/>
        </w:trPr>
        <w:tc>
          <w:tcPr>
            <w:tcW w:w="5524" w:type="dxa"/>
            <w:shd w:val="clear" w:color="auto" w:fill="BDD6EE" w:themeFill="accent5" w:themeFillTint="66"/>
          </w:tcPr>
          <w:p w14:paraId="694075C9" w14:textId="77777777" w:rsidR="00A94F3B" w:rsidRPr="005A1DB2" w:rsidRDefault="00A94F3B" w:rsidP="00A94F3B">
            <w:pPr>
              <w:jc w:val="center"/>
              <w:rPr>
                <w:sz w:val="16"/>
                <w:szCs w:val="16"/>
              </w:rPr>
            </w:pPr>
            <w:r w:rsidRPr="00E202DB">
              <w:rPr>
                <w:sz w:val="18"/>
                <w:szCs w:val="16"/>
              </w:rPr>
              <w:t xml:space="preserve">Historical Skills and Enquiry </w:t>
            </w:r>
          </w:p>
        </w:tc>
      </w:tr>
      <w:tr w:rsidR="00A94F3B" w:rsidRPr="005A1DB2" w14:paraId="72564A38" w14:textId="77777777" w:rsidTr="00A94F3B">
        <w:trPr>
          <w:trHeight w:val="301"/>
        </w:trPr>
        <w:tc>
          <w:tcPr>
            <w:tcW w:w="5524" w:type="dxa"/>
          </w:tcPr>
          <w:p w14:paraId="6587365E" w14:textId="4CF0A77F" w:rsidR="003070D4" w:rsidRPr="003070D4" w:rsidRDefault="003070D4" w:rsidP="003070D4">
            <w:pPr>
              <w:spacing w:after="0"/>
              <w:rPr>
                <w:sz w:val="16"/>
                <w:szCs w:val="16"/>
              </w:rPr>
            </w:pPr>
            <w:r>
              <w:rPr>
                <w:sz w:val="16"/>
                <w:szCs w:val="16"/>
              </w:rPr>
              <w:t>Why, where, how and when did the Vikings invade?</w:t>
            </w:r>
          </w:p>
          <w:p w14:paraId="0F3D93E9" w14:textId="20275A0A" w:rsidR="003070D4" w:rsidRPr="003070D4" w:rsidRDefault="00A36703" w:rsidP="003070D4">
            <w:pPr>
              <w:spacing w:after="0"/>
              <w:rPr>
                <w:sz w:val="16"/>
                <w:szCs w:val="16"/>
              </w:rPr>
            </w:pPr>
            <w:r>
              <w:rPr>
                <w:sz w:val="16"/>
                <w:szCs w:val="16"/>
              </w:rPr>
              <w:t>How did the Anglo-Saxons resist and respond to the raids?</w:t>
            </w:r>
          </w:p>
          <w:p w14:paraId="2D643AA4" w14:textId="77777777" w:rsidR="00A36703" w:rsidRDefault="00A36703" w:rsidP="003070D4">
            <w:pPr>
              <w:spacing w:after="0"/>
              <w:rPr>
                <w:sz w:val="16"/>
                <w:szCs w:val="16"/>
              </w:rPr>
            </w:pPr>
            <w:r>
              <w:rPr>
                <w:sz w:val="16"/>
                <w:szCs w:val="16"/>
              </w:rPr>
              <w:t>How did the invasions change England?</w:t>
            </w:r>
          </w:p>
          <w:p w14:paraId="19E89886" w14:textId="0518441C" w:rsidR="00E731CC" w:rsidRDefault="00A36703" w:rsidP="00E731CC">
            <w:pPr>
              <w:spacing w:after="0"/>
              <w:rPr>
                <w:sz w:val="16"/>
                <w:szCs w:val="16"/>
              </w:rPr>
            </w:pPr>
            <w:r>
              <w:rPr>
                <w:sz w:val="16"/>
                <w:szCs w:val="16"/>
              </w:rPr>
              <w:t>What can the raid on Lindisfarne tell us about the Vikings and Anglo-Saxons?</w:t>
            </w:r>
          </w:p>
          <w:p w14:paraId="4B51F267" w14:textId="49479654" w:rsidR="00E731CC" w:rsidRPr="005F574F" w:rsidRDefault="00A36703" w:rsidP="00E731CC">
            <w:pPr>
              <w:spacing w:after="0"/>
              <w:rPr>
                <w:sz w:val="16"/>
                <w:szCs w:val="16"/>
              </w:rPr>
            </w:pPr>
            <w:r>
              <w:rPr>
                <w:sz w:val="16"/>
                <w:szCs w:val="16"/>
              </w:rPr>
              <w:t>What can we find out about the Vikings through the Anglo-Saxon chronicle?</w:t>
            </w:r>
          </w:p>
          <w:p w14:paraId="5AE3DB06" w14:textId="5E46B6CE" w:rsidR="009E3DF0" w:rsidRPr="005F574F" w:rsidRDefault="009E3DF0" w:rsidP="005F574F">
            <w:pPr>
              <w:spacing w:after="0"/>
              <w:rPr>
                <w:sz w:val="16"/>
                <w:szCs w:val="16"/>
              </w:rPr>
            </w:pPr>
          </w:p>
        </w:tc>
      </w:tr>
      <w:tr w:rsidR="00A94F3B" w:rsidRPr="005A1DB2" w14:paraId="500FCFF2" w14:textId="77777777" w:rsidTr="00A94F3B">
        <w:trPr>
          <w:trHeight w:val="310"/>
        </w:trPr>
        <w:tc>
          <w:tcPr>
            <w:tcW w:w="5524" w:type="dxa"/>
            <w:shd w:val="clear" w:color="auto" w:fill="BDD6EE" w:themeFill="accent5" w:themeFillTint="66"/>
          </w:tcPr>
          <w:p w14:paraId="6E5D6EE4" w14:textId="77777777" w:rsidR="00E731CC" w:rsidRDefault="00E731CC" w:rsidP="00A94F3B">
            <w:pPr>
              <w:pStyle w:val="ListParagraph"/>
              <w:rPr>
                <w:sz w:val="16"/>
                <w:szCs w:val="16"/>
              </w:rPr>
            </w:pPr>
          </w:p>
          <w:p w14:paraId="736A4CC3" w14:textId="6FB0C771" w:rsidR="00A94F3B" w:rsidRPr="005A1DB2" w:rsidRDefault="00E731CC" w:rsidP="00A94F3B">
            <w:pPr>
              <w:pStyle w:val="ListParagraph"/>
              <w:rPr>
                <w:sz w:val="16"/>
                <w:szCs w:val="16"/>
              </w:rPr>
            </w:pPr>
            <w:r>
              <w:rPr>
                <w:sz w:val="16"/>
                <w:szCs w:val="16"/>
              </w:rPr>
              <w:t xml:space="preserve">                </w:t>
            </w:r>
            <w:r w:rsidR="00C53434">
              <w:rPr>
                <w:sz w:val="16"/>
                <w:szCs w:val="16"/>
              </w:rPr>
              <w:t xml:space="preserve">             </w:t>
            </w:r>
            <w:r>
              <w:rPr>
                <w:sz w:val="16"/>
                <w:szCs w:val="16"/>
              </w:rPr>
              <w:t xml:space="preserve"> </w:t>
            </w:r>
            <w:r w:rsidRPr="00E202DB">
              <w:rPr>
                <w:sz w:val="18"/>
                <w:szCs w:val="16"/>
              </w:rPr>
              <w:t xml:space="preserve">  Core Knowledge</w:t>
            </w:r>
            <w:r w:rsidR="00A94F3B" w:rsidRPr="00E202DB">
              <w:rPr>
                <w:sz w:val="18"/>
                <w:szCs w:val="16"/>
              </w:rPr>
              <w:t xml:space="preserve">            </w:t>
            </w:r>
          </w:p>
        </w:tc>
      </w:tr>
      <w:tr w:rsidR="00A94F3B" w:rsidRPr="005A1DB2" w14:paraId="2165DDB2" w14:textId="77777777" w:rsidTr="00A94F3B">
        <w:trPr>
          <w:trHeight w:val="301"/>
        </w:trPr>
        <w:tc>
          <w:tcPr>
            <w:tcW w:w="5524" w:type="dxa"/>
          </w:tcPr>
          <w:p w14:paraId="5EA3E98E" w14:textId="6E76A4DC" w:rsidR="00354CA3" w:rsidRDefault="00354CA3" w:rsidP="00E731CC">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The Vikings came from Scandinavia (Norway, Denmark and Sweden). The word Viking means ‘pirate raider’. They left their homes due to lack of farmland, resources and opportunities in their native countries. England was wealthy and isolated.</w:t>
            </w:r>
          </w:p>
          <w:p w14:paraId="32AC97EA" w14:textId="77777777" w:rsidR="00354CA3" w:rsidRDefault="00354CA3" w:rsidP="00E731CC">
            <w:pPr>
              <w:spacing w:after="0" w:line="240" w:lineRule="auto"/>
              <w:rPr>
                <w:rFonts w:asciiTheme="minorHAnsi" w:hAnsiTheme="minorHAnsi" w:cstheme="minorHAnsi"/>
                <w:sz w:val="17"/>
                <w:szCs w:val="17"/>
                <w:shd w:val="clear" w:color="auto" w:fill="FFFFFF"/>
              </w:rPr>
            </w:pPr>
          </w:p>
          <w:p w14:paraId="3C5A0E9A" w14:textId="5143D76F" w:rsidR="0069467A" w:rsidRDefault="00F310F5" w:rsidP="00E731CC">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The first Scandinavian raids began in 787 AD. In 793 AD, the Vikings invaded a monastery on the island of Lindisfarne.</w:t>
            </w:r>
          </w:p>
          <w:p w14:paraId="168CDFF9" w14:textId="35791432" w:rsidR="00F310F5" w:rsidRDefault="00F310F5" w:rsidP="00E731CC">
            <w:pPr>
              <w:spacing w:after="0" w:line="240" w:lineRule="auto"/>
              <w:rPr>
                <w:rFonts w:asciiTheme="minorHAnsi" w:hAnsiTheme="minorHAnsi" w:cstheme="minorHAnsi"/>
                <w:sz w:val="17"/>
                <w:szCs w:val="17"/>
                <w:shd w:val="clear" w:color="auto" w:fill="FFFFFF"/>
              </w:rPr>
            </w:pPr>
          </w:p>
          <w:p w14:paraId="5517B097" w14:textId="04339F09" w:rsidR="00E731CC" w:rsidRDefault="00F310F5" w:rsidP="00E731CC">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 xml:space="preserve">The Viking invasions were quick, ruthless and organised. They used their longboats to attack and travel quickly across water. </w:t>
            </w:r>
          </w:p>
          <w:p w14:paraId="4B68C82D" w14:textId="0DD45120" w:rsidR="00A646F8" w:rsidRDefault="00A646F8" w:rsidP="00E731CC">
            <w:pPr>
              <w:spacing w:after="0" w:line="240" w:lineRule="auto"/>
              <w:rPr>
                <w:rFonts w:asciiTheme="minorHAnsi" w:hAnsiTheme="minorHAnsi" w:cstheme="minorHAnsi"/>
                <w:sz w:val="17"/>
                <w:szCs w:val="17"/>
                <w:shd w:val="clear" w:color="auto" w:fill="FFFFFF"/>
              </w:rPr>
            </w:pPr>
          </w:p>
          <w:p w14:paraId="2538E5E2" w14:textId="5FD8948F" w:rsidR="00A646F8" w:rsidRDefault="00A646F8" w:rsidP="00E731CC">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 xml:space="preserve">The Vikings were pagan and did not follow Christianity. They believed in many gods and Valhalla (which you could only enter if you died in battle). </w:t>
            </w:r>
          </w:p>
          <w:p w14:paraId="53F7AE3D" w14:textId="5FE431E6" w:rsidR="00A646F8" w:rsidRDefault="00A646F8" w:rsidP="00E731CC">
            <w:pPr>
              <w:spacing w:after="0" w:line="240" w:lineRule="auto"/>
              <w:rPr>
                <w:rFonts w:asciiTheme="minorHAnsi" w:hAnsiTheme="minorHAnsi" w:cstheme="minorHAnsi"/>
                <w:sz w:val="17"/>
                <w:szCs w:val="17"/>
                <w:shd w:val="clear" w:color="auto" w:fill="FFFFFF"/>
              </w:rPr>
            </w:pPr>
          </w:p>
          <w:p w14:paraId="505B394B" w14:textId="677DBA26" w:rsidR="00A646F8" w:rsidRDefault="00A646F8" w:rsidP="00E731CC">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The Anglo-Saxons did not have advanced weaponry or armour and struggled to defend themselves against the Viking raids.</w:t>
            </w:r>
          </w:p>
          <w:p w14:paraId="04969C11" w14:textId="20EDFACA" w:rsidR="00F310F5" w:rsidRDefault="00F310F5" w:rsidP="00E731CC">
            <w:pPr>
              <w:spacing w:after="0" w:line="240" w:lineRule="auto"/>
              <w:rPr>
                <w:rFonts w:asciiTheme="minorHAnsi" w:hAnsiTheme="minorHAnsi" w:cstheme="minorHAnsi"/>
                <w:sz w:val="17"/>
                <w:szCs w:val="17"/>
                <w:shd w:val="clear" w:color="auto" w:fill="FFFFFF"/>
              </w:rPr>
            </w:pPr>
          </w:p>
          <w:p w14:paraId="2D86DA41" w14:textId="2355E992" w:rsidR="00A646F8" w:rsidRDefault="00354CA3" w:rsidP="00E731CC">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 xml:space="preserve">King Alfred defended Wessex from the Viking conquest and agreed a peace treaty with King </w:t>
            </w:r>
            <w:proofErr w:type="spellStart"/>
            <w:r>
              <w:rPr>
                <w:rFonts w:asciiTheme="minorHAnsi" w:hAnsiTheme="minorHAnsi" w:cstheme="minorHAnsi"/>
                <w:sz w:val="17"/>
                <w:szCs w:val="17"/>
                <w:shd w:val="clear" w:color="auto" w:fill="FFFFFF"/>
              </w:rPr>
              <w:t>Guthrum</w:t>
            </w:r>
            <w:proofErr w:type="spellEnd"/>
            <w:r>
              <w:rPr>
                <w:rFonts w:asciiTheme="minorHAnsi" w:hAnsiTheme="minorHAnsi" w:cstheme="minorHAnsi"/>
                <w:sz w:val="17"/>
                <w:szCs w:val="17"/>
                <w:shd w:val="clear" w:color="auto" w:fill="FFFFFF"/>
              </w:rPr>
              <w:t xml:space="preserve"> (the Viking King) splitting the country into two parts: the Danelaw and the English territory.</w:t>
            </w:r>
          </w:p>
          <w:p w14:paraId="31EE3ADD" w14:textId="1B550C4D" w:rsidR="00A646F8" w:rsidRDefault="00A646F8" w:rsidP="00E731CC">
            <w:pPr>
              <w:spacing w:after="0" w:line="240" w:lineRule="auto"/>
              <w:rPr>
                <w:rFonts w:asciiTheme="minorHAnsi" w:hAnsiTheme="minorHAnsi" w:cstheme="minorHAnsi"/>
                <w:sz w:val="17"/>
                <w:szCs w:val="17"/>
                <w:shd w:val="clear" w:color="auto" w:fill="FFFFFF"/>
              </w:rPr>
            </w:pPr>
          </w:p>
          <w:p w14:paraId="28C59B8C" w14:textId="6CCA142B" w:rsidR="00A646F8" w:rsidRDefault="00A646F8" w:rsidP="00E731CC">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From 1013 – 1042AD, most of England had Swedish (Sven) and then a Danish king, Cnut.</w:t>
            </w:r>
          </w:p>
          <w:p w14:paraId="6E0E33B6" w14:textId="31E2D1BE" w:rsidR="00A646F8" w:rsidRDefault="00A646F8" w:rsidP="00E731CC">
            <w:pPr>
              <w:spacing w:after="0" w:line="240" w:lineRule="auto"/>
              <w:rPr>
                <w:rFonts w:asciiTheme="minorHAnsi" w:hAnsiTheme="minorHAnsi" w:cstheme="minorHAnsi"/>
                <w:sz w:val="17"/>
                <w:szCs w:val="17"/>
                <w:shd w:val="clear" w:color="auto" w:fill="FFFFFF"/>
              </w:rPr>
            </w:pPr>
          </w:p>
          <w:p w14:paraId="040F4776" w14:textId="308E2FF9" w:rsidR="00E731CC" w:rsidRDefault="00A646F8" w:rsidP="00E731CC">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The Viking attacks meant that countries across Europe became more prepared to defend against attacks by building better armies. Desirable targets were fortified and protected against future raids.</w:t>
            </w:r>
          </w:p>
          <w:p w14:paraId="59D3264B" w14:textId="1470E5FD" w:rsidR="00874393" w:rsidRDefault="00874393" w:rsidP="00E731CC">
            <w:pPr>
              <w:spacing w:after="0" w:line="240" w:lineRule="auto"/>
              <w:rPr>
                <w:rFonts w:asciiTheme="minorHAnsi" w:hAnsiTheme="minorHAnsi" w:cstheme="minorHAnsi"/>
                <w:sz w:val="17"/>
                <w:szCs w:val="17"/>
                <w:shd w:val="clear" w:color="auto" w:fill="FFFFFF"/>
              </w:rPr>
            </w:pPr>
          </w:p>
          <w:p w14:paraId="5E8186C3" w14:textId="4A70651F" w:rsidR="00874393" w:rsidRDefault="00874393" w:rsidP="00874393">
            <w:pPr>
              <w:spacing w:after="0" w:line="240" w:lineRule="auto"/>
              <w:rPr>
                <w:rFonts w:asciiTheme="minorHAnsi" w:hAnsiTheme="minorHAnsi" w:cstheme="minorHAnsi"/>
                <w:sz w:val="17"/>
                <w:szCs w:val="17"/>
                <w:shd w:val="clear" w:color="auto" w:fill="FFFFFF"/>
              </w:rPr>
            </w:pPr>
            <w:r>
              <w:rPr>
                <w:rFonts w:asciiTheme="minorHAnsi" w:hAnsiTheme="minorHAnsi" w:cstheme="minorHAnsi"/>
                <w:sz w:val="17"/>
                <w:szCs w:val="17"/>
                <w:shd w:val="clear" w:color="auto" w:fill="FFFFFF"/>
              </w:rPr>
              <w:t>By 1066, all Viking kings had been killed with no heirs to continue any future invasions and as a result the Viking age and culture ended as raids became less common and the settlers became integrated into English society.</w:t>
            </w:r>
          </w:p>
          <w:p w14:paraId="141FB388" w14:textId="26F68C42" w:rsidR="00874393" w:rsidRDefault="00874393" w:rsidP="00E731CC">
            <w:pPr>
              <w:spacing w:after="0" w:line="240" w:lineRule="auto"/>
              <w:rPr>
                <w:rFonts w:asciiTheme="minorHAnsi" w:hAnsiTheme="minorHAnsi" w:cstheme="minorHAnsi"/>
                <w:sz w:val="17"/>
                <w:szCs w:val="17"/>
                <w:shd w:val="clear" w:color="auto" w:fill="FFFFFF"/>
              </w:rPr>
            </w:pPr>
          </w:p>
          <w:p w14:paraId="6411FEB9" w14:textId="306B5D8F" w:rsidR="00E731CC" w:rsidRPr="009E3DF0" w:rsidRDefault="00E731CC" w:rsidP="00E731CC">
            <w:pPr>
              <w:spacing w:after="0" w:line="240" w:lineRule="auto"/>
              <w:rPr>
                <w:rFonts w:asciiTheme="minorHAnsi" w:hAnsiTheme="minorHAnsi" w:cstheme="minorHAnsi"/>
                <w:sz w:val="16"/>
                <w:szCs w:val="16"/>
              </w:rPr>
            </w:pPr>
          </w:p>
        </w:tc>
      </w:tr>
    </w:tbl>
    <w:p w14:paraId="41BE31DA" w14:textId="4DF24C2D" w:rsidR="00A14B62" w:rsidRPr="005A1DB2" w:rsidRDefault="00A14B62">
      <w:pPr>
        <w:rPr>
          <w:sz w:val="16"/>
          <w:szCs w:val="16"/>
          <w:lang w:eastAsia="en-GB"/>
        </w:rPr>
      </w:pPr>
    </w:p>
    <w:p w14:paraId="3DBA29CD" w14:textId="3EC120CB" w:rsidR="009126D7" w:rsidRDefault="009126D7" w:rsidP="009126D7">
      <w:pPr>
        <w:spacing w:after="0" w:line="240" w:lineRule="auto"/>
        <w:rPr>
          <w:rFonts w:ascii="Times New Roman" w:eastAsia="Times New Roman" w:hAnsi="Times New Roman"/>
          <w:sz w:val="16"/>
          <w:szCs w:val="16"/>
          <w:lang w:eastAsia="en-GB"/>
        </w:rPr>
      </w:pPr>
    </w:p>
    <w:p w14:paraId="1213DD0C" w14:textId="62FE47C9" w:rsidR="004F3F11" w:rsidRDefault="004F3F11" w:rsidP="009126D7">
      <w:pPr>
        <w:spacing w:after="0" w:line="240" w:lineRule="auto"/>
        <w:rPr>
          <w:rFonts w:ascii="Times New Roman" w:eastAsia="Times New Roman" w:hAnsi="Times New Roman"/>
          <w:sz w:val="16"/>
          <w:szCs w:val="16"/>
          <w:lang w:eastAsia="en-GB"/>
        </w:rPr>
      </w:pPr>
    </w:p>
    <w:p w14:paraId="5014DC49" w14:textId="77777777" w:rsidR="001D24C7" w:rsidRPr="009126D7" w:rsidRDefault="001D24C7" w:rsidP="009126D7">
      <w:pPr>
        <w:spacing w:after="0" w:line="240" w:lineRule="auto"/>
        <w:rPr>
          <w:rFonts w:ascii="Times New Roman" w:eastAsia="Times New Roman" w:hAnsi="Times New Roman"/>
          <w:sz w:val="16"/>
          <w:szCs w:val="16"/>
          <w:lang w:eastAsia="en-GB"/>
        </w:rPr>
      </w:pPr>
    </w:p>
    <w:tbl>
      <w:tblPr>
        <w:tblStyle w:val="TableGrid"/>
        <w:tblpPr w:leftFromText="180" w:rightFromText="180" w:vertAnchor="page" w:horzAnchor="page" w:tblpX="6197" w:tblpY="5945"/>
        <w:tblW w:w="0" w:type="auto"/>
        <w:tblLook w:val="04A0" w:firstRow="1" w:lastRow="0" w:firstColumn="1" w:lastColumn="0" w:noHBand="0" w:noVBand="1"/>
      </w:tblPr>
      <w:tblGrid>
        <w:gridCol w:w="5131"/>
      </w:tblGrid>
      <w:tr w:rsidR="00A94F3B" w:rsidRPr="005A1DB2" w14:paraId="5B7EEC56" w14:textId="77777777" w:rsidTr="00A94F3B">
        <w:trPr>
          <w:trHeight w:val="272"/>
        </w:trPr>
        <w:tc>
          <w:tcPr>
            <w:tcW w:w="5131" w:type="dxa"/>
            <w:shd w:val="clear" w:color="auto" w:fill="BDD6EE" w:themeFill="accent5" w:themeFillTint="66"/>
          </w:tcPr>
          <w:p w14:paraId="32C570A3" w14:textId="12F7F463" w:rsidR="00A94F3B" w:rsidRPr="005A1DB2" w:rsidRDefault="00C53434" w:rsidP="00A94F3B">
            <w:pPr>
              <w:jc w:val="center"/>
              <w:rPr>
                <w:sz w:val="16"/>
                <w:szCs w:val="16"/>
              </w:rPr>
            </w:pPr>
            <w:r w:rsidRPr="00E202DB">
              <w:rPr>
                <w:sz w:val="18"/>
                <w:szCs w:val="16"/>
              </w:rPr>
              <w:t>Technical</w:t>
            </w:r>
            <w:r w:rsidR="008E25CF" w:rsidRPr="00E202DB">
              <w:rPr>
                <w:sz w:val="18"/>
                <w:szCs w:val="16"/>
              </w:rPr>
              <w:t xml:space="preserve"> </w:t>
            </w:r>
            <w:r w:rsidR="00A94F3B" w:rsidRPr="00E202DB">
              <w:rPr>
                <w:sz w:val="18"/>
                <w:szCs w:val="16"/>
              </w:rPr>
              <w:t>Vocabulary</w:t>
            </w:r>
          </w:p>
        </w:tc>
      </w:tr>
      <w:tr w:rsidR="00A94F3B" w:rsidRPr="005A1DB2" w14:paraId="6906B680" w14:textId="77777777" w:rsidTr="00A94F3B">
        <w:trPr>
          <w:trHeight w:val="264"/>
        </w:trPr>
        <w:tc>
          <w:tcPr>
            <w:tcW w:w="5131" w:type="dxa"/>
          </w:tcPr>
          <w:p w14:paraId="2F3D9841" w14:textId="293D4F82" w:rsidR="00E731CC" w:rsidRPr="000645D3" w:rsidRDefault="00516211" w:rsidP="00874393">
            <w:pPr>
              <w:spacing w:after="0"/>
              <w:rPr>
                <w:rFonts w:asciiTheme="minorHAnsi" w:hAnsiTheme="minorHAnsi" w:cstheme="minorHAnsi"/>
                <w:sz w:val="18"/>
                <w:szCs w:val="18"/>
              </w:rPr>
            </w:pPr>
            <w:r>
              <w:rPr>
                <w:rFonts w:asciiTheme="minorHAnsi" w:hAnsiTheme="minorHAnsi" w:cstheme="minorHAnsi"/>
                <w:sz w:val="18"/>
                <w:szCs w:val="18"/>
              </w:rPr>
              <w:t xml:space="preserve">Monastery </w:t>
            </w:r>
            <w:r w:rsidR="00874393">
              <w:rPr>
                <w:rFonts w:asciiTheme="minorHAnsi" w:hAnsiTheme="minorHAnsi" w:cstheme="minorHAnsi"/>
                <w:sz w:val="18"/>
                <w:szCs w:val="18"/>
              </w:rPr>
              <w:t>–</w:t>
            </w:r>
            <w:r>
              <w:rPr>
                <w:rFonts w:asciiTheme="minorHAnsi" w:hAnsiTheme="minorHAnsi" w:cstheme="minorHAnsi"/>
                <w:sz w:val="18"/>
                <w:szCs w:val="18"/>
              </w:rPr>
              <w:t xml:space="preserve"> </w:t>
            </w:r>
            <w:r w:rsidR="00874393">
              <w:rPr>
                <w:rFonts w:asciiTheme="minorHAnsi" w:hAnsiTheme="minorHAnsi" w:cstheme="minorHAnsi"/>
                <w:sz w:val="18"/>
                <w:szCs w:val="18"/>
              </w:rPr>
              <w:t>a religious building where monks live.</w:t>
            </w:r>
          </w:p>
        </w:tc>
      </w:tr>
      <w:tr w:rsidR="00A94F3B" w:rsidRPr="005A1DB2" w14:paraId="6D4A555C" w14:textId="77777777" w:rsidTr="00874393">
        <w:trPr>
          <w:trHeight w:val="600"/>
        </w:trPr>
        <w:tc>
          <w:tcPr>
            <w:tcW w:w="5131" w:type="dxa"/>
          </w:tcPr>
          <w:p w14:paraId="419431E1" w14:textId="7913B7AF" w:rsidR="00E731CC" w:rsidRPr="000645D3" w:rsidRDefault="00516211" w:rsidP="00516211">
            <w:pPr>
              <w:rPr>
                <w:rFonts w:asciiTheme="minorHAnsi" w:hAnsiTheme="minorHAnsi" w:cstheme="minorHAnsi"/>
                <w:sz w:val="18"/>
                <w:szCs w:val="18"/>
              </w:rPr>
            </w:pPr>
            <w:r>
              <w:rPr>
                <w:rFonts w:asciiTheme="minorHAnsi" w:hAnsiTheme="minorHAnsi" w:cstheme="minorHAnsi"/>
                <w:sz w:val="18"/>
                <w:szCs w:val="18"/>
              </w:rPr>
              <w:t xml:space="preserve">Scandinavia </w:t>
            </w:r>
            <w:r w:rsidR="00874393">
              <w:rPr>
                <w:rFonts w:asciiTheme="minorHAnsi" w:hAnsiTheme="minorHAnsi" w:cstheme="minorHAnsi"/>
                <w:sz w:val="18"/>
                <w:szCs w:val="18"/>
              </w:rPr>
              <w:t>–</w:t>
            </w:r>
            <w:r>
              <w:rPr>
                <w:rFonts w:asciiTheme="minorHAnsi" w:hAnsiTheme="minorHAnsi" w:cstheme="minorHAnsi"/>
                <w:sz w:val="18"/>
                <w:szCs w:val="18"/>
              </w:rPr>
              <w:t xml:space="preserve"> </w:t>
            </w:r>
            <w:r w:rsidR="00874393">
              <w:rPr>
                <w:rFonts w:asciiTheme="minorHAnsi" w:hAnsiTheme="minorHAnsi" w:cstheme="minorHAnsi"/>
                <w:sz w:val="18"/>
                <w:szCs w:val="18"/>
              </w:rPr>
              <w:t>the name of the group of countries in Northern Europe (Sweden, Norway, Denmark).</w:t>
            </w:r>
          </w:p>
        </w:tc>
      </w:tr>
      <w:tr w:rsidR="00A94F3B" w:rsidRPr="005A1DB2" w14:paraId="05A3329B" w14:textId="77777777" w:rsidTr="00A94F3B">
        <w:trPr>
          <w:trHeight w:val="264"/>
        </w:trPr>
        <w:tc>
          <w:tcPr>
            <w:tcW w:w="5131" w:type="dxa"/>
          </w:tcPr>
          <w:p w14:paraId="57B99558" w14:textId="71B5A632" w:rsidR="00E731CC" w:rsidRPr="000645D3" w:rsidRDefault="00516211" w:rsidP="00516211">
            <w:pPr>
              <w:rPr>
                <w:rFonts w:asciiTheme="minorHAnsi" w:hAnsiTheme="minorHAnsi" w:cstheme="minorHAnsi"/>
                <w:sz w:val="18"/>
                <w:szCs w:val="18"/>
              </w:rPr>
            </w:pPr>
            <w:r>
              <w:rPr>
                <w:rFonts w:asciiTheme="minorHAnsi" w:hAnsiTheme="minorHAnsi" w:cstheme="minorHAnsi"/>
                <w:sz w:val="18"/>
                <w:szCs w:val="18"/>
              </w:rPr>
              <w:t xml:space="preserve">Settlement </w:t>
            </w:r>
            <w:r w:rsidR="00874393">
              <w:rPr>
                <w:rFonts w:asciiTheme="minorHAnsi" w:hAnsiTheme="minorHAnsi" w:cstheme="minorHAnsi"/>
                <w:sz w:val="18"/>
                <w:szCs w:val="18"/>
              </w:rPr>
              <w:t>– a place where people make a community to live in.</w:t>
            </w:r>
          </w:p>
        </w:tc>
      </w:tr>
      <w:tr w:rsidR="00A94F3B" w:rsidRPr="005A1DB2" w14:paraId="01980109" w14:textId="77777777" w:rsidTr="00A94F3B">
        <w:trPr>
          <w:trHeight w:val="264"/>
        </w:trPr>
        <w:tc>
          <w:tcPr>
            <w:tcW w:w="5131" w:type="dxa"/>
          </w:tcPr>
          <w:p w14:paraId="60D90B6B" w14:textId="0C6AE1E3" w:rsidR="00E731CC" w:rsidRPr="000645D3" w:rsidRDefault="00516211" w:rsidP="00516211">
            <w:pPr>
              <w:rPr>
                <w:rFonts w:asciiTheme="minorHAnsi" w:hAnsiTheme="minorHAnsi" w:cstheme="minorHAnsi"/>
                <w:sz w:val="18"/>
                <w:szCs w:val="18"/>
              </w:rPr>
            </w:pPr>
            <w:r>
              <w:rPr>
                <w:rFonts w:asciiTheme="minorHAnsi" w:hAnsiTheme="minorHAnsi" w:cstheme="minorHAnsi"/>
                <w:sz w:val="18"/>
                <w:szCs w:val="18"/>
              </w:rPr>
              <w:t xml:space="preserve">Raid </w:t>
            </w:r>
            <w:r w:rsidR="00874393">
              <w:rPr>
                <w:rFonts w:asciiTheme="minorHAnsi" w:hAnsiTheme="minorHAnsi" w:cstheme="minorHAnsi"/>
                <w:sz w:val="18"/>
                <w:szCs w:val="18"/>
              </w:rPr>
              <w:t>–</w:t>
            </w:r>
            <w:r>
              <w:rPr>
                <w:rFonts w:asciiTheme="minorHAnsi" w:hAnsiTheme="minorHAnsi" w:cstheme="minorHAnsi"/>
                <w:sz w:val="18"/>
                <w:szCs w:val="18"/>
              </w:rPr>
              <w:t xml:space="preserve"> </w:t>
            </w:r>
            <w:r w:rsidR="00874393">
              <w:rPr>
                <w:rFonts w:asciiTheme="minorHAnsi" w:hAnsiTheme="minorHAnsi" w:cstheme="minorHAnsi"/>
                <w:sz w:val="18"/>
                <w:szCs w:val="18"/>
              </w:rPr>
              <w:t>a surprise attack on an enemy.</w:t>
            </w:r>
          </w:p>
        </w:tc>
      </w:tr>
      <w:tr w:rsidR="00A94F3B" w:rsidRPr="005A1DB2" w14:paraId="3B7B0912" w14:textId="77777777" w:rsidTr="00A94F3B">
        <w:trPr>
          <w:trHeight w:val="264"/>
        </w:trPr>
        <w:tc>
          <w:tcPr>
            <w:tcW w:w="5131" w:type="dxa"/>
          </w:tcPr>
          <w:p w14:paraId="3F6C5EBB" w14:textId="71378C2B" w:rsidR="00E731CC" w:rsidRPr="000645D3" w:rsidRDefault="00516211" w:rsidP="00516211">
            <w:pPr>
              <w:rPr>
                <w:rFonts w:asciiTheme="minorHAnsi" w:hAnsiTheme="minorHAnsi" w:cstheme="minorHAnsi"/>
                <w:sz w:val="18"/>
                <w:szCs w:val="18"/>
              </w:rPr>
            </w:pPr>
            <w:r>
              <w:rPr>
                <w:rFonts w:asciiTheme="minorHAnsi" w:hAnsiTheme="minorHAnsi" w:cstheme="minorHAnsi"/>
                <w:sz w:val="18"/>
                <w:szCs w:val="18"/>
              </w:rPr>
              <w:t xml:space="preserve">Conquer </w:t>
            </w:r>
            <w:r w:rsidR="00874393">
              <w:rPr>
                <w:rFonts w:asciiTheme="minorHAnsi" w:hAnsiTheme="minorHAnsi" w:cstheme="minorHAnsi"/>
                <w:sz w:val="18"/>
                <w:szCs w:val="18"/>
              </w:rPr>
              <w:t>–</w:t>
            </w:r>
            <w:r>
              <w:rPr>
                <w:rFonts w:asciiTheme="minorHAnsi" w:hAnsiTheme="minorHAnsi" w:cstheme="minorHAnsi"/>
                <w:sz w:val="18"/>
                <w:szCs w:val="18"/>
              </w:rPr>
              <w:t xml:space="preserve"> </w:t>
            </w:r>
            <w:r w:rsidR="00874393">
              <w:rPr>
                <w:rFonts w:asciiTheme="minorHAnsi" w:hAnsiTheme="minorHAnsi" w:cstheme="minorHAnsi"/>
                <w:sz w:val="18"/>
                <w:szCs w:val="18"/>
              </w:rPr>
              <w:t>to take control of by force.</w:t>
            </w:r>
          </w:p>
        </w:tc>
      </w:tr>
      <w:tr w:rsidR="00A94F3B" w:rsidRPr="005A1DB2" w14:paraId="7F3B42BC" w14:textId="77777777" w:rsidTr="00A94F3B">
        <w:trPr>
          <w:trHeight w:val="264"/>
        </w:trPr>
        <w:tc>
          <w:tcPr>
            <w:tcW w:w="5131" w:type="dxa"/>
          </w:tcPr>
          <w:p w14:paraId="7A17D45F" w14:textId="25A0DE6E" w:rsidR="00E731CC" w:rsidRPr="000645D3" w:rsidRDefault="00516211" w:rsidP="00516211">
            <w:pPr>
              <w:rPr>
                <w:rFonts w:asciiTheme="minorHAnsi" w:hAnsiTheme="minorHAnsi" w:cstheme="minorHAnsi"/>
                <w:sz w:val="18"/>
                <w:szCs w:val="18"/>
              </w:rPr>
            </w:pPr>
            <w:r>
              <w:rPr>
                <w:rFonts w:asciiTheme="minorHAnsi" w:hAnsiTheme="minorHAnsi" w:cstheme="minorHAnsi"/>
                <w:sz w:val="18"/>
                <w:szCs w:val="18"/>
              </w:rPr>
              <w:t xml:space="preserve">Pagan / Heathen </w:t>
            </w:r>
            <w:r w:rsidR="00874393">
              <w:rPr>
                <w:rFonts w:asciiTheme="minorHAnsi" w:hAnsiTheme="minorHAnsi" w:cstheme="minorHAnsi"/>
                <w:sz w:val="18"/>
                <w:szCs w:val="18"/>
              </w:rPr>
              <w:t>–</w:t>
            </w:r>
            <w:r>
              <w:rPr>
                <w:rFonts w:asciiTheme="minorHAnsi" w:hAnsiTheme="minorHAnsi" w:cstheme="minorHAnsi"/>
                <w:sz w:val="18"/>
                <w:szCs w:val="18"/>
              </w:rPr>
              <w:t xml:space="preserve"> </w:t>
            </w:r>
            <w:r w:rsidR="00874393">
              <w:rPr>
                <w:rFonts w:asciiTheme="minorHAnsi" w:hAnsiTheme="minorHAnsi" w:cstheme="minorHAnsi"/>
                <w:sz w:val="18"/>
                <w:szCs w:val="18"/>
              </w:rPr>
              <w:t>A person with religious beliefs but not one of the main religious (e.g. not Christian).</w:t>
            </w:r>
          </w:p>
        </w:tc>
      </w:tr>
      <w:tr w:rsidR="00A94F3B" w:rsidRPr="005A1DB2" w14:paraId="771D626B" w14:textId="77777777" w:rsidTr="00A94F3B">
        <w:trPr>
          <w:trHeight w:val="264"/>
        </w:trPr>
        <w:tc>
          <w:tcPr>
            <w:tcW w:w="5131" w:type="dxa"/>
          </w:tcPr>
          <w:p w14:paraId="1F7C1AD0" w14:textId="4BA2AE88" w:rsidR="00E731CC" w:rsidRPr="000645D3" w:rsidRDefault="00516211" w:rsidP="00516211">
            <w:pPr>
              <w:rPr>
                <w:rFonts w:asciiTheme="minorHAnsi" w:hAnsiTheme="minorHAnsi" w:cstheme="minorHAnsi"/>
                <w:sz w:val="18"/>
                <w:szCs w:val="18"/>
              </w:rPr>
            </w:pPr>
            <w:r>
              <w:rPr>
                <w:rFonts w:asciiTheme="minorHAnsi" w:hAnsiTheme="minorHAnsi" w:cstheme="minorHAnsi"/>
                <w:sz w:val="18"/>
                <w:szCs w:val="18"/>
              </w:rPr>
              <w:t xml:space="preserve">Runes </w:t>
            </w:r>
            <w:r w:rsidR="00874393">
              <w:rPr>
                <w:rFonts w:asciiTheme="minorHAnsi" w:hAnsiTheme="minorHAnsi" w:cstheme="minorHAnsi"/>
                <w:sz w:val="18"/>
                <w:szCs w:val="18"/>
              </w:rPr>
              <w:t>–</w:t>
            </w:r>
            <w:r>
              <w:rPr>
                <w:rFonts w:asciiTheme="minorHAnsi" w:hAnsiTheme="minorHAnsi" w:cstheme="minorHAnsi"/>
                <w:sz w:val="18"/>
                <w:szCs w:val="18"/>
              </w:rPr>
              <w:t xml:space="preserve"> </w:t>
            </w:r>
            <w:r w:rsidR="00874393">
              <w:rPr>
                <w:rFonts w:asciiTheme="minorHAnsi" w:hAnsiTheme="minorHAnsi" w:cstheme="minorHAnsi"/>
                <w:sz w:val="18"/>
                <w:szCs w:val="18"/>
              </w:rPr>
              <w:t>Viking writing alphabet.</w:t>
            </w:r>
          </w:p>
        </w:tc>
      </w:tr>
      <w:tr w:rsidR="00A94F3B" w:rsidRPr="005A1DB2" w14:paraId="18F38683" w14:textId="77777777" w:rsidTr="00A94F3B">
        <w:trPr>
          <w:trHeight w:val="264"/>
        </w:trPr>
        <w:tc>
          <w:tcPr>
            <w:tcW w:w="5131" w:type="dxa"/>
          </w:tcPr>
          <w:p w14:paraId="3D55A04D" w14:textId="4E119080" w:rsidR="00A94F3B" w:rsidRPr="000645D3" w:rsidRDefault="00516211" w:rsidP="00A94F3B">
            <w:pPr>
              <w:rPr>
                <w:rFonts w:asciiTheme="minorHAnsi" w:hAnsiTheme="minorHAnsi" w:cstheme="minorHAnsi"/>
                <w:sz w:val="18"/>
                <w:szCs w:val="18"/>
              </w:rPr>
            </w:pPr>
            <w:r>
              <w:rPr>
                <w:rFonts w:asciiTheme="minorHAnsi" w:hAnsiTheme="minorHAnsi" w:cstheme="minorHAnsi"/>
                <w:sz w:val="18"/>
                <w:szCs w:val="18"/>
              </w:rPr>
              <w:t xml:space="preserve">Chieftain </w:t>
            </w:r>
            <w:r w:rsidR="00874393">
              <w:rPr>
                <w:rFonts w:asciiTheme="minorHAnsi" w:hAnsiTheme="minorHAnsi" w:cstheme="minorHAnsi"/>
                <w:sz w:val="18"/>
                <w:szCs w:val="18"/>
              </w:rPr>
              <w:t>–</w:t>
            </w:r>
            <w:r>
              <w:rPr>
                <w:rFonts w:asciiTheme="minorHAnsi" w:hAnsiTheme="minorHAnsi" w:cstheme="minorHAnsi"/>
                <w:sz w:val="18"/>
                <w:szCs w:val="18"/>
              </w:rPr>
              <w:t xml:space="preserve"> </w:t>
            </w:r>
            <w:r w:rsidR="00874393">
              <w:rPr>
                <w:rFonts w:asciiTheme="minorHAnsi" w:hAnsiTheme="minorHAnsi" w:cstheme="minorHAnsi"/>
                <w:sz w:val="18"/>
                <w:szCs w:val="18"/>
              </w:rPr>
              <w:t>the leader of a group.</w:t>
            </w:r>
          </w:p>
        </w:tc>
      </w:tr>
      <w:tr w:rsidR="00A94F3B" w:rsidRPr="005A1DB2" w14:paraId="1F6E7F41" w14:textId="77777777" w:rsidTr="00A94F3B">
        <w:trPr>
          <w:trHeight w:val="264"/>
        </w:trPr>
        <w:tc>
          <w:tcPr>
            <w:tcW w:w="5131" w:type="dxa"/>
          </w:tcPr>
          <w:p w14:paraId="517C0F94" w14:textId="3D54C117" w:rsidR="00A94F3B" w:rsidRPr="000645D3" w:rsidRDefault="00516211" w:rsidP="00A94F3B">
            <w:pPr>
              <w:rPr>
                <w:rFonts w:asciiTheme="minorHAnsi" w:hAnsiTheme="minorHAnsi" w:cstheme="minorHAnsi"/>
                <w:sz w:val="18"/>
                <w:szCs w:val="18"/>
              </w:rPr>
            </w:pPr>
            <w:r>
              <w:rPr>
                <w:rFonts w:asciiTheme="minorHAnsi" w:hAnsiTheme="minorHAnsi" w:cstheme="minorHAnsi"/>
                <w:sz w:val="18"/>
                <w:szCs w:val="18"/>
              </w:rPr>
              <w:t xml:space="preserve">Longboat / </w:t>
            </w:r>
            <w:proofErr w:type="spellStart"/>
            <w:r>
              <w:rPr>
                <w:rFonts w:asciiTheme="minorHAnsi" w:hAnsiTheme="minorHAnsi" w:cstheme="minorHAnsi"/>
                <w:sz w:val="18"/>
                <w:szCs w:val="18"/>
              </w:rPr>
              <w:t>longship</w:t>
            </w:r>
            <w:proofErr w:type="spellEnd"/>
            <w:r>
              <w:rPr>
                <w:rFonts w:asciiTheme="minorHAnsi" w:hAnsiTheme="minorHAnsi" w:cstheme="minorHAnsi"/>
                <w:sz w:val="18"/>
                <w:szCs w:val="18"/>
              </w:rPr>
              <w:t xml:space="preserve"> </w:t>
            </w:r>
            <w:r w:rsidR="00874393">
              <w:rPr>
                <w:rFonts w:asciiTheme="minorHAnsi" w:hAnsiTheme="minorHAnsi" w:cstheme="minorHAnsi"/>
                <w:sz w:val="18"/>
                <w:szCs w:val="18"/>
              </w:rPr>
              <w:t>–</w:t>
            </w:r>
            <w:r>
              <w:rPr>
                <w:rFonts w:asciiTheme="minorHAnsi" w:hAnsiTheme="minorHAnsi" w:cstheme="minorHAnsi"/>
                <w:sz w:val="18"/>
                <w:szCs w:val="18"/>
              </w:rPr>
              <w:t xml:space="preserve"> </w:t>
            </w:r>
            <w:r w:rsidR="00874393">
              <w:rPr>
                <w:rFonts w:asciiTheme="minorHAnsi" w:hAnsiTheme="minorHAnsi" w:cstheme="minorHAnsi"/>
                <w:sz w:val="18"/>
                <w:szCs w:val="18"/>
              </w:rPr>
              <w:t>the type of transport used by Vikings to travel and attack easily.</w:t>
            </w:r>
          </w:p>
        </w:tc>
      </w:tr>
      <w:tr w:rsidR="00A94F3B" w:rsidRPr="005A1DB2" w14:paraId="49C9E4CB" w14:textId="77777777" w:rsidTr="00A94F3B">
        <w:trPr>
          <w:trHeight w:val="264"/>
        </w:trPr>
        <w:tc>
          <w:tcPr>
            <w:tcW w:w="5131" w:type="dxa"/>
          </w:tcPr>
          <w:p w14:paraId="6D1495F6" w14:textId="70159106" w:rsidR="00A94F3B" w:rsidRPr="000645D3" w:rsidRDefault="00516211" w:rsidP="00A94F3B">
            <w:pPr>
              <w:rPr>
                <w:rFonts w:asciiTheme="minorHAnsi" w:hAnsiTheme="minorHAnsi" w:cstheme="minorHAnsi"/>
                <w:sz w:val="18"/>
                <w:szCs w:val="18"/>
              </w:rPr>
            </w:pPr>
            <w:r>
              <w:rPr>
                <w:rFonts w:asciiTheme="minorHAnsi" w:hAnsiTheme="minorHAnsi" w:cstheme="minorHAnsi"/>
                <w:sz w:val="18"/>
                <w:szCs w:val="18"/>
              </w:rPr>
              <w:t xml:space="preserve">Danelaw </w:t>
            </w:r>
            <w:r w:rsidR="00874393">
              <w:rPr>
                <w:rFonts w:asciiTheme="minorHAnsi" w:hAnsiTheme="minorHAnsi" w:cstheme="minorHAnsi"/>
                <w:sz w:val="18"/>
                <w:szCs w:val="18"/>
              </w:rPr>
              <w:t>–</w:t>
            </w:r>
            <w:r>
              <w:rPr>
                <w:rFonts w:asciiTheme="minorHAnsi" w:hAnsiTheme="minorHAnsi" w:cstheme="minorHAnsi"/>
                <w:sz w:val="18"/>
                <w:szCs w:val="18"/>
              </w:rPr>
              <w:t xml:space="preserve"> </w:t>
            </w:r>
            <w:r w:rsidR="00874393">
              <w:rPr>
                <w:rFonts w:asciiTheme="minorHAnsi" w:hAnsiTheme="minorHAnsi" w:cstheme="minorHAnsi"/>
                <w:sz w:val="18"/>
                <w:szCs w:val="18"/>
              </w:rPr>
              <w:t>the name of the part of England which was under Viking control (agreed in the peace treaty).</w:t>
            </w:r>
          </w:p>
        </w:tc>
      </w:tr>
      <w:tr w:rsidR="00A94F3B" w:rsidRPr="005A1DB2" w14:paraId="00B1CCFE" w14:textId="77777777" w:rsidTr="000645D3">
        <w:trPr>
          <w:trHeight w:val="507"/>
        </w:trPr>
        <w:tc>
          <w:tcPr>
            <w:tcW w:w="5131" w:type="dxa"/>
          </w:tcPr>
          <w:p w14:paraId="615B2546" w14:textId="70FB3893" w:rsidR="00A94F3B" w:rsidRPr="000645D3" w:rsidRDefault="00516211" w:rsidP="00A94F3B">
            <w:pPr>
              <w:rPr>
                <w:rFonts w:asciiTheme="minorHAnsi" w:hAnsiTheme="minorHAnsi" w:cstheme="minorHAnsi"/>
                <w:sz w:val="18"/>
                <w:szCs w:val="18"/>
              </w:rPr>
            </w:pPr>
            <w:r>
              <w:rPr>
                <w:rFonts w:asciiTheme="minorHAnsi" w:hAnsiTheme="minorHAnsi" w:cstheme="minorHAnsi"/>
                <w:sz w:val="18"/>
                <w:szCs w:val="18"/>
              </w:rPr>
              <w:t xml:space="preserve">Danegeld </w:t>
            </w:r>
            <w:r w:rsidR="00874393">
              <w:rPr>
                <w:rFonts w:asciiTheme="minorHAnsi" w:hAnsiTheme="minorHAnsi" w:cstheme="minorHAnsi"/>
                <w:sz w:val="18"/>
                <w:szCs w:val="18"/>
              </w:rPr>
              <w:t>–</w:t>
            </w:r>
            <w:r>
              <w:rPr>
                <w:rFonts w:asciiTheme="minorHAnsi" w:hAnsiTheme="minorHAnsi" w:cstheme="minorHAnsi"/>
                <w:sz w:val="18"/>
                <w:szCs w:val="18"/>
              </w:rPr>
              <w:t xml:space="preserve"> </w:t>
            </w:r>
            <w:r w:rsidR="00874393">
              <w:rPr>
                <w:rFonts w:asciiTheme="minorHAnsi" w:hAnsiTheme="minorHAnsi" w:cstheme="minorHAnsi"/>
                <w:sz w:val="18"/>
                <w:szCs w:val="18"/>
              </w:rPr>
              <w:t>the money raised by the Anglo-Saxons to help defend against Viking attacks.</w:t>
            </w:r>
          </w:p>
        </w:tc>
      </w:tr>
      <w:tr w:rsidR="00A94F3B" w14:paraId="7A5B2D7E" w14:textId="77777777" w:rsidTr="00A94F3B">
        <w:trPr>
          <w:trHeight w:val="264"/>
        </w:trPr>
        <w:tc>
          <w:tcPr>
            <w:tcW w:w="5131" w:type="dxa"/>
          </w:tcPr>
          <w:p w14:paraId="63D4EB7E" w14:textId="28707065" w:rsidR="00A94F3B" w:rsidRPr="000645D3" w:rsidRDefault="00F310F5" w:rsidP="00A94F3B">
            <w:pPr>
              <w:rPr>
                <w:rFonts w:asciiTheme="minorHAnsi" w:hAnsiTheme="minorHAnsi" w:cstheme="minorHAnsi"/>
                <w:sz w:val="18"/>
                <w:szCs w:val="18"/>
              </w:rPr>
            </w:pPr>
            <w:r>
              <w:rPr>
                <w:rFonts w:asciiTheme="minorHAnsi" w:hAnsiTheme="minorHAnsi" w:cstheme="minorHAnsi"/>
                <w:sz w:val="18"/>
                <w:szCs w:val="18"/>
              </w:rPr>
              <w:t xml:space="preserve">Treaty </w:t>
            </w:r>
            <w:r w:rsidR="00874393">
              <w:rPr>
                <w:rFonts w:asciiTheme="minorHAnsi" w:hAnsiTheme="minorHAnsi" w:cstheme="minorHAnsi"/>
                <w:sz w:val="18"/>
                <w:szCs w:val="18"/>
              </w:rPr>
              <w:t>– a formal agreement between two groups.</w:t>
            </w:r>
          </w:p>
        </w:tc>
      </w:tr>
      <w:tr w:rsidR="00F310F5" w14:paraId="40DD92DA" w14:textId="77777777" w:rsidTr="00A94F3B">
        <w:trPr>
          <w:trHeight w:val="264"/>
        </w:trPr>
        <w:tc>
          <w:tcPr>
            <w:tcW w:w="5131" w:type="dxa"/>
          </w:tcPr>
          <w:p w14:paraId="4C570166" w14:textId="421B3296" w:rsidR="00F310F5" w:rsidRDefault="00F310F5" w:rsidP="00A94F3B">
            <w:pPr>
              <w:rPr>
                <w:rFonts w:asciiTheme="minorHAnsi" w:hAnsiTheme="minorHAnsi" w:cstheme="minorHAnsi"/>
                <w:sz w:val="18"/>
                <w:szCs w:val="18"/>
              </w:rPr>
            </w:pPr>
            <w:r>
              <w:rPr>
                <w:rFonts w:asciiTheme="minorHAnsi" w:hAnsiTheme="minorHAnsi" w:cstheme="minorHAnsi"/>
                <w:sz w:val="18"/>
                <w:szCs w:val="18"/>
              </w:rPr>
              <w:t xml:space="preserve">Massacre </w:t>
            </w:r>
            <w:r w:rsidR="00874393">
              <w:rPr>
                <w:rFonts w:asciiTheme="minorHAnsi" w:hAnsiTheme="minorHAnsi" w:cstheme="minorHAnsi"/>
                <w:sz w:val="18"/>
                <w:szCs w:val="18"/>
              </w:rPr>
              <w:t>–</w:t>
            </w:r>
            <w:r>
              <w:rPr>
                <w:rFonts w:asciiTheme="minorHAnsi" w:hAnsiTheme="minorHAnsi" w:cstheme="minorHAnsi"/>
                <w:sz w:val="18"/>
                <w:szCs w:val="18"/>
              </w:rPr>
              <w:t xml:space="preserve"> </w:t>
            </w:r>
            <w:r w:rsidR="00874393">
              <w:rPr>
                <w:rFonts w:asciiTheme="minorHAnsi" w:hAnsiTheme="minorHAnsi" w:cstheme="minorHAnsi"/>
                <w:sz w:val="18"/>
                <w:szCs w:val="18"/>
              </w:rPr>
              <w:t>the brutal slaughter (killing) of many people.</w:t>
            </w:r>
          </w:p>
        </w:tc>
      </w:tr>
      <w:tr w:rsidR="00F310F5" w14:paraId="16AECC09" w14:textId="77777777" w:rsidTr="00A94F3B">
        <w:trPr>
          <w:trHeight w:val="264"/>
        </w:trPr>
        <w:tc>
          <w:tcPr>
            <w:tcW w:w="5131" w:type="dxa"/>
          </w:tcPr>
          <w:p w14:paraId="5E3AF3FB" w14:textId="75CD43BB" w:rsidR="00F310F5" w:rsidRDefault="00F310F5" w:rsidP="00A94F3B">
            <w:pPr>
              <w:rPr>
                <w:rFonts w:asciiTheme="minorHAnsi" w:hAnsiTheme="minorHAnsi" w:cstheme="minorHAnsi"/>
                <w:sz w:val="18"/>
                <w:szCs w:val="18"/>
              </w:rPr>
            </w:pPr>
            <w:r>
              <w:rPr>
                <w:rFonts w:asciiTheme="minorHAnsi" w:hAnsiTheme="minorHAnsi" w:cstheme="minorHAnsi"/>
                <w:sz w:val="18"/>
                <w:szCs w:val="18"/>
              </w:rPr>
              <w:t xml:space="preserve">Valhalla </w:t>
            </w:r>
            <w:r w:rsidR="00874393">
              <w:rPr>
                <w:rFonts w:asciiTheme="minorHAnsi" w:hAnsiTheme="minorHAnsi" w:cstheme="minorHAnsi"/>
                <w:sz w:val="18"/>
                <w:szCs w:val="18"/>
              </w:rPr>
              <w:t>–</w:t>
            </w:r>
            <w:r>
              <w:rPr>
                <w:rFonts w:asciiTheme="minorHAnsi" w:hAnsiTheme="minorHAnsi" w:cstheme="minorHAnsi"/>
                <w:sz w:val="18"/>
                <w:szCs w:val="18"/>
              </w:rPr>
              <w:t xml:space="preserve"> </w:t>
            </w:r>
            <w:r w:rsidR="00874393">
              <w:rPr>
                <w:rFonts w:asciiTheme="minorHAnsi" w:hAnsiTheme="minorHAnsi" w:cstheme="minorHAnsi"/>
                <w:sz w:val="18"/>
                <w:szCs w:val="18"/>
              </w:rPr>
              <w:t>the name of the Viking heaven.</w:t>
            </w:r>
          </w:p>
        </w:tc>
      </w:tr>
      <w:tr w:rsidR="00F310F5" w14:paraId="4B9347B7" w14:textId="77777777" w:rsidTr="00A94F3B">
        <w:trPr>
          <w:trHeight w:val="264"/>
        </w:trPr>
        <w:tc>
          <w:tcPr>
            <w:tcW w:w="5131" w:type="dxa"/>
          </w:tcPr>
          <w:p w14:paraId="07E08677" w14:textId="3F522638" w:rsidR="00F310F5" w:rsidRDefault="00F310F5" w:rsidP="00A94F3B">
            <w:pPr>
              <w:rPr>
                <w:rFonts w:asciiTheme="minorHAnsi" w:hAnsiTheme="minorHAnsi" w:cstheme="minorHAnsi"/>
                <w:sz w:val="18"/>
                <w:szCs w:val="18"/>
              </w:rPr>
            </w:pPr>
            <w:r>
              <w:rPr>
                <w:rFonts w:asciiTheme="minorHAnsi" w:hAnsiTheme="minorHAnsi" w:cstheme="minorHAnsi"/>
                <w:sz w:val="18"/>
                <w:szCs w:val="18"/>
              </w:rPr>
              <w:t xml:space="preserve">Archaeologist </w:t>
            </w:r>
            <w:r w:rsidR="00874393">
              <w:rPr>
                <w:rFonts w:asciiTheme="minorHAnsi" w:hAnsiTheme="minorHAnsi" w:cstheme="minorHAnsi"/>
                <w:sz w:val="18"/>
                <w:szCs w:val="18"/>
              </w:rPr>
              <w:t>–</w:t>
            </w:r>
            <w:r>
              <w:rPr>
                <w:rFonts w:asciiTheme="minorHAnsi" w:hAnsiTheme="minorHAnsi" w:cstheme="minorHAnsi"/>
                <w:sz w:val="18"/>
                <w:szCs w:val="18"/>
              </w:rPr>
              <w:t xml:space="preserve"> </w:t>
            </w:r>
            <w:r w:rsidR="00874393">
              <w:rPr>
                <w:rFonts w:asciiTheme="minorHAnsi" w:hAnsiTheme="minorHAnsi" w:cstheme="minorHAnsi"/>
                <w:sz w:val="18"/>
                <w:szCs w:val="18"/>
              </w:rPr>
              <w:t>someone who studies human history through the excavation of sites (digging) and analysis of artefacts.</w:t>
            </w:r>
          </w:p>
        </w:tc>
      </w:tr>
    </w:tbl>
    <w:p w14:paraId="63613D8D" w14:textId="0293549F" w:rsidR="00A14B62" w:rsidRDefault="00A14B62" w:rsidP="005A1DB2">
      <w:pPr>
        <w:jc w:val="center"/>
        <w:rPr>
          <w:lang w:eastAsia="en-GB"/>
        </w:rPr>
      </w:pPr>
    </w:p>
    <w:sectPr w:rsidR="00A14B62" w:rsidSect="009E3DF0">
      <w:pgSz w:w="11906" w:h="16838"/>
      <w:pgMar w:top="1440"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English flag" style="width:17.25pt;height:11.25pt;visibility:visible;mso-wrap-style:square" o:bullet="t">
        <v:imagedata r:id="rId1" o:title="English flag"/>
      </v:shape>
    </w:pict>
  </w:numPicBullet>
  <w:abstractNum w:abstractNumId="0" w15:restartNumberingAfterBreak="0">
    <w:nsid w:val="029F3776"/>
    <w:multiLevelType w:val="hybridMultilevel"/>
    <w:tmpl w:val="AD12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32B63"/>
    <w:multiLevelType w:val="hybridMultilevel"/>
    <w:tmpl w:val="68BE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46CC"/>
    <w:multiLevelType w:val="hybridMultilevel"/>
    <w:tmpl w:val="6B62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65DF"/>
    <w:multiLevelType w:val="hybridMultilevel"/>
    <w:tmpl w:val="EEB0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07B08"/>
    <w:multiLevelType w:val="hybridMultilevel"/>
    <w:tmpl w:val="CE88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A6537"/>
    <w:multiLevelType w:val="hybridMultilevel"/>
    <w:tmpl w:val="6006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439D0"/>
    <w:multiLevelType w:val="hybridMultilevel"/>
    <w:tmpl w:val="29807764"/>
    <w:lvl w:ilvl="0" w:tplc="D160F3BE">
      <w:start w:val="1"/>
      <w:numFmt w:val="bullet"/>
      <w:lvlText w:val=""/>
      <w:lvlPicBulletId w:val="0"/>
      <w:lvlJc w:val="left"/>
      <w:pPr>
        <w:tabs>
          <w:tab w:val="num" w:pos="720"/>
        </w:tabs>
        <w:ind w:left="720" w:hanging="360"/>
      </w:pPr>
      <w:rPr>
        <w:rFonts w:ascii="Symbol" w:hAnsi="Symbol" w:hint="default"/>
      </w:rPr>
    </w:lvl>
    <w:lvl w:ilvl="1" w:tplc="7B4229A4" w:tentative="1">
      <w:start w:val="1"/>
      <w:numFmt w:val="bullet"/>
      <w:lvlText w:val=""/>
      <w:lvlJc w:val="left"/>
      <w:pPr>
        <w:tabs>
          <w:tab w:val="num" w:pos="1440"/>
        </w:tabs>
        <w:ind w:left="1440" w:hanging="360"/>
      </w:pPr>
      <w:rPr>
        <w:rFonts w:ascii="Symbol" w:hAnsi="Symbol" w:hint="default"/>
      </w:rPr>
    </w:lvl>
    <w:lvl w:ilvl="2" w:tplc="E892D2DA" w:tentative="1">
      <w:start w:val="1"/>
      <w:numFmt w:val="bullet"/>
      <w:lvlText w:val=""/>
      <w:lvlJc w:val="left"/>
      <w:pPr>
        <w:tabs>
          <w:tab w:val="num" w:pos="2160"/>
        </w:tabs>
        <w:ind w:left="2160" w:hanging="360"/>
      </w:pPr>
      <w:rPr>
        <w:rFonts w:ascii="Symbol" w:hAnsi="Symbol" w:hint="default"/>
      </w:rPr>
    </w:lvl>
    <w:lvl w:ilvl="3" w:tplc="9F180814" w:tentative="1">
      <w:start w:val="1"/>
      <w:numFmt w:val="bullet"/>
      <w:lvlText w:val=""/>
      <w:lvlJc w:val="left"/>
      <w:pPr>
        <w:tabs>
          <w:tab w:val="num" w:pos="2880"/>
        </w:tabs>
        <w:ind w:left="2880" w:hanging="360"/>
      </w:pPr>
      <w:rPr>
        <w:rFonts w:ascii="Symbol" w:hAnsi="Symbol" w:hint="default"/>
      </w:rPr>
    </w:lvl>
    <w:lvl w:ilvl="4" w:tplc="6A14FA30" w:tentative="1">
      <w:start w:val="1"/>
      <w:numFmt w:val="bullet"/>
      <w:lvlText w:val=""/>
      <w:lvlJc w:val="left"/>
      <w:pPr>
        <w:tabs>
          <w:tab w:val="num" w:pos="3600"/>
        </w:tabs>
        <w:ind w:left="3600" w:hanging="360"/>
      </w:pPr>
      <w:rPr>
        <w:rFonts w:ascii="Symbol" w:hAnsi="Symbol" w:hint="default"/>
      </w:rPr>
    </w:lvl>
    <w:lvl w:ilvl="5" w:tplc="8AFA3F88" w:tentative="1">
      <w:start w:val="1"/>
      <w:numFmt w:val="bullet"/>
      <w:lvlText w:val=""/>
      <w:lvlJc w:val="left"/>
      <w:pPr>
        <w:tabs>
          <w:tab w:val="num" w:pos="4320"/>
        </w:tabs>
        <w:ind w:left="4320" w:hanging="360"/>
      </w:pPr>
      <w:rPr>
        <w:rFonts w:ascii="Symbol" w:hAnsi="Symbol" w:hint="default"/>
      </w:rPr>
    </w:lvl>
    <w:lvl w:ilvl="6" w:tplc="A510D2A6" w:tentative="1">
      <w:start w:val="1"/>
      <w:numFmt w:val="bullet"/>
      <w:lvlText w:val=""/>
      <w:lvlJc w:val="left"/>
      <w:pPr>
        <w:tabs>
          <w:tab w:val="num" w:pos="5040"/>
        </w:tabs>
        <w:ind w:left="5040" w:hanging="360"/>
      </w:pPr>
      <w:rPr>
        <w:rFonts w:ascii="Symbol" w:hAnsi="Symbol" w:hint="default"/>
      </w:rPr>
    </w:lvl>
    <w:lvl w:ilvl="7" w:tplc="A72E2882" w:tentative="1">
      <w:start w:val="1"/>
      <w:numFmt w:val="bullet"/>
      <w:lvlText w:val=""/>
      <w:lvlJc w:val="left"/>
      <w:pPr>
        <w:tabs>
          <w:tab w:val="num" w:pos="5760"/>
        </w:tabs>
        <w:ind w:left="5760" w:hanging="360"/>
      </w:pPr>
      <w:rPr>
        <w:rFonts w:ascii="Symbol" w:hAnsi="Symbol" w:hint="default"/>
      </w:rPr>
    </w:lvl>
    <w:lvl w:ilvl="8" w:tplc="71067E8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7BA6432"/>
    <w:multiLevelType w:val="hybridMultilevel"/>
    <w:tmpl w:val="1816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D1BAB"/>
    <w:multiLevelType w:val="hybridMultilevel"/>
    <w:tmpl w:val="432A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62"/>
    <w:rsid w:val="00003977"/>
    <w:rsid w:val="000645D3"/>
    <w:rsid w:val="0015505B"/>
    <w:rsid w:val="001D24C7"/>
    <w:rsid w:val="001F7840"/>
    <w:rsid w:val="002D319F"/>
    <w:rsid w:val="003070D4"/>
    <w:rsid w:val="0034507F"/>
    <w:rsid w:val="00354CA3"/>
    <w:rsid w:val="003D5563"/>
    <w:rsid w:val="004F3F11"/>
    <w:rsid w:val="004F560E"/>
    <w:rsid w:val="00516211"/>
    <w:rsid w:val="005A1DB2"/>
    <w:rsid w:val="005F574F"/>
    <w:rsid w:val="0069467A"/>
    <w:rsid w:val="007103C1"/>
    <w:rsid w:val="008445B3"/>
    <w:rsid w:val="00874393"/>
    <w:rsid w:val="008B6E28"/>
    <w:rsid w:val="008E25CF"/>
    <w:rsid w:val="009126D7"/>
    <w:rsid w:val="009C352C"/>
    <w:rsid w:val="009E3DF0"/>
    <w:rsid w:val="00A14B62"/>
    <w:rsid w:val="00A36703"/>
    <w:rsid w:val="00A646F8"/>
    <w:rsid w:val="00A84F2F"/>
    <w:rsid w:val="00A94F3B"/>
    <w:rsid w:val="00B754B3"/>
    <w:rsid w:val="00B8549F"/>
    <w:rsid w:val="00BA06CD"/>
    <w:rsid w:val="00BF121A"/>
    <w:rsid w:val="00C00025"/>
    <w:rsid w:val="00C53434"/>
    <w:rsid w:val="00C675FE"/>
    <w:rsid w:val="00D37CD2"/>
    <w:rsid w:val="00D6659D"/>
    <w:rsid w:val="00DA5875"/>
    <w:rsid w:val="00E02E8D"/>
    <w:rsid w:val="00E202DB"/>
    <w:rsid w:val="00E5691A"/>
    <w:rsid w:val="00E731CC"/>
    <w:rsid w:val="00F31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AE79"/>
  <w15:chartTrackingRefBased/>
  <w15:docId w15:val="{BAEB75D3-7138-450B-9EB3-79BBD87D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B62"/>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B62"/>
    <w:pPr>
      <w:ind w:left="720"/>
      <w:contextualSpacing/>
    </w:pPr>
  </w:style>
  <w:style w:type="paragraph" w:styleId="NormalWeb">
    <w:name w:val="Normal (Web)"/>
    <w:basedOn w:val="Normal"/>
    <w:uiPriority w:val="99"/>
    <w:semiHidden/>
    <w:unhideWhenUsed/>
    <w:rsid w:val="009126D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odytext">
    <w:name w:val="bodytext"/>
    <w:basedOn w:val="DefaultParagraphFont"/>
    <w:rsid w:val="008445B3"/>
  </w:style>
  <w:style w:type="character" w:styleId="Hyperlink">
    <w:name w:val="Hyperlink"/>
    <w:basedOn w:val="DefaultParagraphFont"/>
    <w:uiPriority w:val="99"/>
    <w:semiHidden/>
    <w:unhideWhenUsed/>
    <w:rsid w:val="00D37CD2"/>
    <w:rPr>
      <w:color w:val="0000FF"/>
      <w:u w:val="single"/>
    </w:rPr>
  </w:style>
  <w:style w:type="character" w:styleId="Strong">
    <w:name w:val="Strong"/>
    <w:basedOn w:val="DefaultParagraphFont"/>
    <w:uiPriority w:val="22"/>
    <w:qFormat/>
    <w:rsid w:val="00BF121A"/>
    <w:rPr>
      <w:b/>
      <w:bCs/>
    </w:rPr>
  </w:style>
  <w:style w:type="paragraph" w:customStyle="1" w:styleId="subheader">
    <w:name w:val="subheader"/>
    <w:basedOn w:val="Normal"/>
    <w:rsid w:val="005A1DB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811865">
      <w:bodyDiv w:val="1"/>
      <w:marLeft w:val="0"/>
      <w:marRight w:val="0"/>
      <w:marTop w:val="0"/>
      <w:marBottom w:val="0"/>
      <w:divBdr>
        <w:top w:val="none" w:sz="0" w:space="0" w:color="auto"/>
        <w:left w:val="none" w:sz="0" w:space="0" w:color="auto"/>
        <w:bottom w:val="none" w:sz="0" w:space="0" w:color="auto"/>
        <w:right w:val="none" w:sz="0" w:space="0" w:color="auto"/>
      </w:divBdr>
    </w:div>
    <w:div w:id="1315722729">
      <w:bodyDiv w:val="1"/>
      <w:marLeft w:val="0"/>
      <w:marRight w:val="0"/>
      <w:marTop w:val="0"/>
      <w:marBottom w:val="0"/>
      <w:divBdr>
        <w:top w:val="none" w:sz="0" w:space="0" w:color="auto"/>
        <w:left w:val="none" w:sz="0" w:space="0" w:color="auto"/>
        <w:bottom w:val="none" w:sz="0" w:space="0" w:color="auto"/>
        <w:right w:val="none" w:sz="0" w:space="0" w:color="auto"/>
      </w:divBdr>
      <w:divsChild>
        <w:div w:id="351424276">
          <w:marLeft w:val="-840"/>
          <w:marRight w:val="0"/>
          <w:marTop w:val="0"/>
          <w:marBottom w:val="0"/>
          <w:divBdr>
            <w:top w:val="none" w:sz="0" w:space="0" w:color="auto"/>
            <w:left w:val="none" w:sz="0" w:space="0" w:color="auto"/>
            <w:bottom w:val="none" w:sz="0" w:space="0" w:color="auto"/>
            <w:right w:val="none" w:sz="0" w:space="0" w:color="auto"/>
          </w:divBdr>
        </w:div>
      </w:divsChild>
    </w:div>
    <w:div w:id="1619531892">
      <w:bodyDiv w:val="1"/>
      <w:marLeft w:val="0"/>
      <w:marRight w:val="0"/>
      <w:marTop w:val="0"/>
      <w:marBottom w:val="0"/>
      <w:divBdr>
        <w:top w:val="none" w:sz="0" w:space="0" w:color="auto"/>
        <w:left w:val="none" w:sz="0" w:space="0" w:color="auto"/>
        <w:bottom w:val="none" w:sz="0" w:space="0" w:color="auto"/>
        <w:right w:val="none" w:sz="0" w:space="0" w:color="auto"/>
      </w:divBdr>
    </w:div>
    <w:div w:id="21312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Bennet</dc:creator>
  <cp:keywords/>
  <dc:description/>
  <cp:lastModifiedBy>Natalie Jones</cp:lastModifiedBy>
  <cp:revision>2</cp:revision>
  <cp:lastPrinted>2020-01-09T10:12:00Z</cp:lastPrinted>
  <dcterms:created xsi:type="dcterms:W3CDTF">2020-05-12T09:26:00Z</dcterms:created>
  <dcterms:modified xsi:type="dcterms:W3CDTF">2020-05-12T09:26:00Z</dcterms:modified>
</cp:coreProperties>
</file>